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7CCC48D" w14:textId="40577685" w:rsidR="00D173A9" w:rsidRDefault="009C6FE2">
      <w:r>
        <w:t>Evidence of Learning</w:t>
      </w:r>
      <w:r w:rsidR="00194D7B">
        <w:t>: General Education</w:t>
      </w:r>
      <w:r w:rsidR="00F02DBD">
        <w:t>, Social</w:t>
      </w:r>
      <w:r w:rsidR="004A780B">
        <w:t xml:space="preserve"> Science</w:t>
      </w:r>
      <w:r w:rsidR="00194D7B">
        <w:t xml:space="preserve"> Courses</w:t>
      </w:r>
    </w:p>
    <w:p w14:paraId="73C11874" w14:textId="46FED25F" w:rsidR="009C6FE2" w:rsidRDefault="00312258">
      <w:r>
        <w:t>Course__________________________</w:t>
      </w:r>
      <w:r w:rsidR="00A42E5B">
        <w:t xml:space="preserve"> (select the designated skills/outcomes for this course; delete those not addressed)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205"/>
        <w:gridCol w:w="2090"/>
        <w:gridCol w:w="2105"/>
        <w:gridCol w:w="1960"/>
        <w:gridCol w:w="2061"/>
        <w:gridCol w:w="2274"/>
        <w:gridCol w:w="1921"/>
      </w:tblGrid>
      <w:tr w:rsidR="0089360E" w:rsidRPr="002A6C17" w14:paraId="2532B6F6" w14:textId="77777777" w:rsidTr="0089360E">
        <w:trPr>
          <w:tblHeader/>
        </w:trPr>
        <w:tc>
          <w:tcPr>
            <w:tcW w:w="2205" w:type="dxa"/>
          </w:tcPr>
          <w:p w14:paraId="57534EB7" w14:textId="6D7B4D40" w:rsidR="0089360E" w:rsidRPr="00943D05" w:rsidRDefault="0089360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Gen Ed Learning Goal</w:t>
            </w:r>
          </w:p>
          <w:p w14:paraId="766AA0E8" w14:textId="73ABE741" w:rsidR="0089360E" w:rsidRDefault="0089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1 </w:t>
            </w:r>
            <w:r w:rsidRPr="00880075">
              <w:rPr>
                <w:b/>
                <w:sz w:val="20"/>
                <w:szCs w:val="20"/>
              </w:rPr>
              <w:t>(choose 2):</w:t>
            </w:r>
          </w:p>
          <w:p w14:paraId="3AADE77F" w14:textId="71A5879D" w:rsidR="0089360E" w:rsidRPr="002A6C17" w:rsidRDefault="0089360E" w:rsidP="00F0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demonstrate skill in:</w:t>
            </w:r>
          </w:p>
        </w:tc>
        <w:tc>
          <w:tcPr>
            <w:tcW w:w="2090" w:type="dxa"/>
          </w:tcPr>
          <w:p w14:paraId="58D17609" w14:textId="77777777" w:rsidR="0089360E" w:rsidRPr="00943D05" w:rsidRDefault="0089360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Measurable Learning Outcome</w:t>
            </w:r>
          </w:p>
          <w:p w14:paraId="3C96D66B" w14:textId="0C7CDA88" w:rsidR="0089360E" w:rsidRPr="002A6C17" w:rsidRDefault="0089360E" w:rsidP="00F02DBD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demonstrate their mastery of the skill by:</w:t>
            </w:r>
          </w:p>
        </w:tc>
        <w:tc>
          <w:tcPr>
            <w:tcW w:w="2105" w:type="dxa"/>
          </w:tcPr>
          <w:p w14:paraId="33BDA292" w14:textId="77777777" w:rsidR="0089360E" w:rsidRPr="00943D05" w:rsidRDefault="0089360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Method of Measurement</w:t>
            </w:r>
          </w:p>
          <w:p w14:paraId="01AC9434" w14:textId="55DC2121" w:rsidR="0089360E" w:rsidRPr="002A6C17" w:rsidRDefault="0089360E">
            <w:pPr>
              <w:rPr>
                <w:sz w:val="20"/>
                <w:szCs w:val="20"/>
              </w:rPr>
            </w:pPr>
            <w:r w:rsidRPr="002A6C17">
              <w:rPr>
                <w:sz w:val="20"/>
                <w:szCs w:val="20"/>
              </w:rPr>
              <w:t>Direct and Indirect Measures*</w:t>
            </w:r>
          </w:p>
        </w:tc>
        <w:tc>
          <w:tcPr>
            <w:tcW w:w="1960" w:type="dxa"/>
          </w:tcPr>
          <w:p w14:paraId="2CC06E2B" w14:textId="0CF57BE6" w:rsidR="0089360E" w:rsidRPr="0089360E" w:rsidRDefault="0089360E">
            <w:pPr>
              <w:rPr>
                <w:b/>
                <w:sz w:val="20"/>
                <w:szCs w:val="20"/>
              </w:rPr>
            </w:pPr>
            <w:r w:rsidRPr="0089360E">
              <w:rPr>
                <w:b/>
                <w:sz w:val="20"/>
                <w:szCs w:val="20"/>
              </w:rPr>
              <w:t>Threshold</w:t>
            </w:r>
          </w:p>
        </w:tc>
        <w:tc>
          <w:tcPr>
            <w:tcW w:w="2061" w:type="dxa"/>
          </w:tcPr>
          <w:p w14:paraId="54BE2D63" w14:textId="1E7C972D" w:rsidR="0089360E" w:rsidRPr="00943D05" w:rsidRDefault="0089360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Findings Linked to Learning Outcomes</w:t>
            </w:r>
          </w:p>
        </w:tc>
        <w:tc>
          <w:tcPr>
            <w:tcW w:w="2274" w:type="dxa"/>
          </w:tcPr>
          <w:p w14:paraId="1EE00609" w14:textId="097ACF60" w:rsidR="0089360E" w:rsidRPr="00943D05" w:rsidRDefault="0089360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Interpretation of Findings</w:t>
            </w:r>
          </w:p>
        </w:tc>
        <w:tc>
          <w:tcPr>
            <w:tcW w:w="1921" w:type="dxa"/>
          </w:tcPr>
          <w:p w14:paraId="1354544D" w14:textId="47725424" w:rsidR="0089360E" w:rsidRPr="00943D05" w:rsidRDefault="0089360E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Action Plan/Use of Results</w:t>
            </w:r>
          </w:p>
        </w:tc>
      </w:tr>
      <w:tr w:rsidR="0089360E" w:rsidRPr="002A6C17" w14:paraId="28BFB759" w14:textId="77777777" w:rsidTr="00125BF7">
        <w:trPr>
          <w:trHeight w:val="938"/>
        </w:trPr>
        <w:tc>
          <w:tcPr>
            <w:tcW w:w="2205" w:type="dxa"/>
          </w:tcPr>
          <w:p w14:paraId="281F2090" w14:textId="077B5FB9" w:rsidR="0089360E" w:rsidRPr="00880075" w:rsidRDefault="0089360E">
            <w:pPr>
              <w:rPr>
                <w:b/>
                <w:sz w:val="20"/>
                <w:szCs w:val="20"/>
              </w:rPr>
            </w:pPr>
            <w:r w:rsidRPr="00880075">
              <w:rPr>
                <w:b/>
                <w:sz w:val="20"/>
                <w:szCs w:val="20"/>
              </w:rPr>
              <w:t xml:space="preserve">Written, oral, or graphic communication: </w:t>
            </w:r>
          </w:p>
          <w:p w14:paraId="25A1BC8F" w14:textId="2CD85D5D" w:rsidR="0089360E" w:rsidRPr="004A780B" w:rsidRDefault="0089360E">
            <w:pPr>
              <w:rPr>
                <w:sz w:val="20"/>
                <w:szCs w:val="20"/>
              </w:rPr>
            </w:pPr>
          </w:p>
        </w:tc>
        <w:tc>
          <w:tcPr>
            <w:tcW w:w="2090" w:type="dxa"/>
          </w:tcPr>
          <w:p w14:paraId="2CBE1340" w14:textId="77777777" w:rsidR="0089360E" w:rsidRDefault="0089360E" w:rsidP="000B3979">
            <w:pPr>
              <w:rPr>
                <w:sz w:val="20"/>
                <w:szCs w:val="20"/>
              </w:rPr>
            </w:pPr>
          </w:p>
          <w:p w14:paraId="12F553AC" w14:textId="77777777" w:rsidR="00CD406B" w:rsidRDefault="00CD406B" w:rsidP="000B3979">
            <w:pPr>
              <w:rPr>
                <w:sz w:val="20"/>
                <w:szCs w:val="20"/>
              </w:rPr>
            </w:pPr>
          </w:p>
          <w:p w14:paraId="6897A3A8" w14:textId="77777777" w:rsidR="00CD406B" w:rsidRDefault="00CD406B" w:rsidP="000B3979">
            <w:pPr>
              <w:rPr>
                <w:sz w:val="20"/>
                <w:szCs w:val="20"/>
              </w:rPr>
            </w:pPr>
          </w:p>
          <w:p w14:paraId="1C6E4A63" w14:textId="77777777" w:rsidR="00CD406B" w:rsidRDefault="00CD406B" w:rsidP="000B3979">
            <w:pPr>
              <w:rPr>
                <w:sz w:val="20"/>
                <w:szCs w:val="20"/>
              </w:rPr>
            </w:pPr>
          </w:p>
          <w:p w14:paraId="48CB6E79" w14:textId="6F60ECAE" w:rsidR="00CD406B" w:rsidRPr="002A6C17" w:rsidRDefault="00CD406B" w:rsidP="000B3979">
            <w:pPr>
              <w:rPr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2105" w:type="dxa"/>
          </w:tcPr>
          <w:p w14:paraId="6490CC4F" w14:textId="77777777" w:rsidR="0089360E" w:rsidRDefault="0089360E" w:rsidP="000B3979">
            <w:pPr>
              <w:rPr>
                <w:sz w:val="20"/>
                <w:szCs w:val="20"/>
              </w:rPr>
            </w:pPr>
          </w:p>
          <w:p w14:paraId="3F59FE76" w14:textId="581316DC" w:rsidR="0089360E" w:rsidRPr="002A6C17" w:rsidRDefault="0089360E" w:rsidP="000B3979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125BB6E4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7A83BAEC" w14:textId="082394E0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2AA6E992" w14:textId="28BD7AFA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605B4700" w14:textId="409ED77C" w:rsidR="0089360E" w:rsidRPr="002A6C17" w:rsidRDefault="0089360E">
            <w:pPr>
              <w:rPr>
                <w:sz w:val="20"/>
                <w:szCs w:val="20"/>
              </w:rPr>
            </w:pPr>
          </w:p>
        </w:tc>
      </w:tr>
      <w:tr w:rsidR="0089360E" w:rsidRPr="002A6C17" w14:paraId="2404F38C" w14:textId="77777777" w:rsidTr="0089360E">
        <w:tc>
          <w:tcPr>
            <w:tcW w:w="2205" w:type="dxa"/>
          </w:tcPr>
          <w:p w14:paraId="06E64311" w14:textId="77777777" w:rsidR="0089360E" w:rsidRDefault="0089360E">
            <w:pPr>
              <w:rPr>
                <w:b/>
                <w:sz w:val="20"/>
                <w:szCs w:val="20"/>
              </w:rPr>
            </w:pPr>
            <w:r w:rsidRPr="00880075">
              <w:rPr>
                <w:b/>
                <w:sz w:val="20"/>
                <w:szCs w:val="20"/>
              </w:rPr>
              <w:t>Abstract logic or reasoning:</w:t>
            </w:r>
          </w:p>
          <w:p w14:paraId="4AA7A723" w14:textId="77777777" w:rsidR="0089360E" w:rsidRDefault="0089360E">
            <w:pPr>
              <w:rPr>
                <w:b/>
                <w:sz w:val="20"/>
                <w:szCs w:val="20"/>
              </w:rPr>
            </w:pPr>
          </w:p>
          <w:p w14:paraId="1CC3B9E4" w14:textId="77777777" w:rsidR="0089360E" w:rsidRDefault="0089360E">
            <w:pPr>
              <w:rPr>
                <w:b/>
                <w:sz w:val="20"/>
                <w:szCs w:val="20"/>
              </w:rPr>
            </w:pPr>
          </w:p>
          <w:p w14:paraId="7500D926" w14:textId="2313E7F8" w:rsidR="0089360E" w:rsidRPr="00880075" w:rsidRDefault="0089360E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14:paraId="3C977AB8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1A4BCA39" w14:textId="77777777" w:rsidR="0089360E" w:rsidRPr="002A6C17" w:rsidRDefault="0089360E" w:rsidP="008B6F8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504F9DFD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6899BD54" w14:textId="0487297F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6D012A70" w14:textId="77777777" w:rsidR="0089360E" w:rsidRPr="002A6C17" w:rsidRDefault="0089360E" w:rsidP="0038339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60C5EC3E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</w:tr>
      <w:tr w:rsidR="0089360E" w:rsidRPr="002A6C17" w14:paraId="31C073D0" w14:textId="77777777" w:rsidTr="0089360E">
        <w:tc>
          <w:tcPr>
            <w:tcW w:w="2205" w:type="dxa"/>
          </w:tcPr>
          <w:p w14:paraId="1B0B6624" w14:textId="4DB6CB91" w:rsidR="0089360E" w:rsidRPr="00880075" w:rsidRDefault="0089360E">
            <w:pPr>
              <w:rPr>
                <w:b/>
                <w:sz w:val="20"/>
                <w:szCs w:val="20"/>
              </w:rPr>
            </w:pPr>
            <w:r w:rsidRPr="00880075">
              <w:rPr>
                <w:b/>
                <w:sz w:val="20"/>
                <w:szCs w:val="20"/>
              </w:rPr>
              <w:t>Use of information technology:</w:t>
            </w:r>
          </w:p>
        </w:tc>
        <w:tc>
          <w:tcPr>
            <w:tcW w:w="2090" w:type="dxa"/>
          </w:tcPr>
          <w:p w14:paraId="6777029F" w14:textId="77777777" w:rsidR="0089360E" w:rsidRDefault="0089360E">
            <w:pPr>
              <w:rPr>
                <w:sz w:val="20"/>
                <w:szCs w:val="20"/>
              </w:rPr>
            </w:pPr>
          </w:p>
          <w:p w14:paraId="5BAC6B59" w14:textId="77777777" w:rsidR="0089360E" w:rsidRDefault="0089360E">
            <w:pPr>
              <w:rPr>
                <w:sz w:val="20"/>
                <w:szCs w:val="20"/>
              </w:rPr>
            </w:pPr>
          </w:p>
          <w:p w14:paraId="009F0A28" w14:textId="77777777" w:rsidR="0089360E" w:rsidRDefault="0089360E">
            <w:pPr>
              <w:rPr>
                <w:sz w:val="20"/>
                <w:szCs w:val="20"/>
              </w:rPr>
            </w:pPr>
          </w:p>
          <w:p w14:paraId="70554552" w14:textId="77777777" w:rsidR="0089360E" w:rsidRDefault="0089360E">
            <w:pPr>
              <w:rPr>
                <w:sz w:val="20"/>
                <w:szCs w:val="20"/>
              </w:rPr>
            </w:pPr>
          </w:p>
          <w:p w14:paraId="12513BC0" w14:textId="77777777" w:rsidR="0089360E" w:rsidRDefault="0089360E">
            <w:pPr>
              <w:rPr>
                <w:sz w:val="20"/>
                <w:szCs w:val="20"/>
              </w:rPr>
            </w:pPr>
          </w:p>
          <w:p w14:paraId="1F5A33E5" w14:textId="21FADC80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6285903C" w14:textId="77777777" w:rsidR="0089360E" w:rsidRPr="002A6C17" w:rsidRDefault="0089360E" w:rsidP="008B6F8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007016F9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38FB48E8" w14:textId="196CDD3C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1B28B078" w14:textId="77777777" w:rsidR="0089360E" w:rsidRPr="002A6C17" w:rsidRDefault="0089360E" w:rsidP="0038339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0306AA50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</w:tr>
      <w:tr w:rsidR="0089360E" w:rsidRPr="002A6C17" w14:paraId="7AD9198E" w14:textId="77777777" w:rsidTr="0089360E">
        <w:tc>
          <w:tcPr>
            <w:tcW w:w="2205" w:type="dxa"/>
          </w:tcPr>
          <w:p w14:paraId="100794E3" w14:textId="77777777" w:rsidR="0089360E" w:rsidRDefault="0089360E">
            <w:pPr>
              <w:rPr>
                <w:b/>
                <w:sz w:val="20"/>
                <w:szCs w:val="20"/>
              </w:rPr>
            </w:pPr>
            <w:r w:rsidRPr="00880075">
              <w:rPr>
                <w:b/>
                <w:sz w:val="20"/>
                <w:szCs w:val="20"/>
              </w:rPr>
              <w:t>Use of library or other resources:</w:t>
            </w:r>
          </w:p>
          <w:p w14:paraId="0DE78BAE" w14:textId="77777777" w:rsidR="0089360E" w:rsidRDefault="0089360E">
            <w:pPr>
              <w:rPr>
                <w:b/>
                <w:sz w:val="20"/>
                <w:szCs w:val="20"/>
              </w:rPr>
            </w:pPr>
          </w:p>
          <w:p w14:paraId="47560FB6" w14:textId="77777777" w:rsidR="00CD406B" w:rsidRDefault="00CD406B">
            <w:pPr>
              <w:rPr>
                <w:b/>
                <w:sz w:val="20"/>
                <w:szCs w:val="20"/>
              </w:rPr>
            </w:pPr>
          </w:p>
          <w:p w14:paraId="4BA5A52A" w14:textId="77777777" w:rsidR="00CD406B" w:rsidRDefault="00CD406B">
            <w:pPr>
              <w:rPr>
                <w:b/>
                <w:sz w:val="20"/>
                <w:szCs w:val="20"/>
              </w:rPr>
            </w:pPr>
          </w:p>
          <w:p w14:paraId="58BEEF32" w14:textId="78AC5589" w:rsidR="0089360E" w:rsidRPr="00880075" w:rsidRDefault="0089360E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14:paraId="2FEB259C" w14:textId="4DA253D5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6B0EA058" w14:textId="107402F6" w:rsidR="0089360E" w:rsidRPr="002A6C17" w:rsidRDefault="0089360E" w:rsidP="008B6F8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6D1827F5" w14:textId="77777777" w:rsidR="0089360E" w:rsidRDefault="0089360E" w:rsidP="00EF76B6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2B2A4588" w14:textId="3C1BC57C" w:rsidR="0089360E" w:rsidRPr="002A6C17" w:rsidRDefault="0089360E" w:rsidP="00EF76B6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0FBA4C19" w14:textId="3A4D21F0" w:rsidR="0089360E" w:rsidRPr="002A6C17" w:rsidRDefault="0089360E" w:rsidP="0038339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79061ED0" w14:textId="2FE9E042" w:rsidR="0089360E" w:rsidRPr="002A6C17" w:rsidRDefault="0089360E">
            <w:pPr>
              <w:rPr>
                <w:sz w:val="20"/>
                <w:szCs w:val="20"/>
              </w:rPr>
            </w:pPr>
          </w:p>
        </w:tc>
      </w:tr>
      <w:tr w:rsidR="0089360E" w:rsidRPr="002A6C17" w14:paraId="2402780C" w14:textId="77777777" w:rsidTr="0089360E">
        <w:tc>
          <w:tcPr>
            <w:tcW w:w="2205" w:type="dxa"/>
          </w:tcPr>
          <w:p w14:paraId="1BBF20F1" w14:textId="0E5F9179" w:rsidR="0089360E" w:rsidRDefault="0089360E">
            <w:pPr>
              <w:rPr>
                <w:b/>
                <w:sz w:val="20"/>
                <w:szCs w:val="20"/>
              </w:rPr>
            </w:pPr>
            <w:r w:rsidRPr="00A42E5B">
              <w:rPr>
                <w:b/>
                <w:sz w:val="20"/>
                <w:szCs w:val="20"/>
              </w:rPr>
              <w:t>Critical thinking, cognitive learning, and individual or group problem solving</w:t>
            </w:r>
            <w:r>
              <w:rPr>
                <w:b/>
                <w:sz w:val="20"/>
                <w:szCs w:val="20"/>
              </w:rPr>
              <w:t>:</w:t>
            </w:r>
          </w:p>
          <w:p w14:paraId="11889108" w14:textId="77777777" w:rsidR="0089360E" w:rsidRDefault="0089360E">
            <w:pPr>
              <w:rPr>
                <w:b/>
                <w:sz w:val="20"/>
                <w:szCs w:val="20"/>
              </w:rPr>
            </w:pPr>
          </w:p>
          <w:p w14:paraId="3EE58338" w14:textId="0DC42015" w:rsidR="0089360E" w:rsidRPr="00A42E5B" w:rsidRDefault="0089360E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14:paraId="05E7DFFA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2B882B20" w14:textId="77777777" w:rsidR="0089360E" w:rsidRPr="002A6C17" w:rsidRDefault="0089360E" w:rsidP="008B6F8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718BCE62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21EB3209" w14:textId="52C1D817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56EB3AB7" w14:textId="77777777" w:rsidR="0089360E" w:rsidRPr="002A6C17" w:rsidRDefault="0089360E" w:rsidP="0038339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19386835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</w:tr>
      <w:tr w:rsidR="0089360E" w:rsidRPr="002A6C17" w14:paraId="1D5B850E" w14:textId="77777777" w:rsidTr="0089360E">
        <w:tc>
          <w:tcPr>
            <w:tcW w:w="2205" w:type="dxa"/>
          </w:tcPr>
          <w:p w14:paraId="3F309089" w14:textId="4525AD30" w:rsidR="0089360E" w:rsidRDefault="0089360E">
            <w:pPr>
              <w:rPr>
                <w:b/>
                <w:sz w:val="20"/>
                <w:szCs w:val="20"/>
              </w:rPr>
            </w:pPr>
            <w:r w:rsidRPr="00A42E5B">
              <w:rPr>
                <w:b/>
                <w:sz w:val="20"/>
                <w:szCs w:val="20"/>
              </w:rPr>
              <w:t>Collaborative group problem solving</w:t>
            </w:r>
            <w:r>
              <w:rPr>
                <w:b/>
                <w:sz w:val="20"/>
                <w:szCs w:val="20"/>
              </w:rPr>
              <w:t>:</w:t>
            </w:r>
          </w:p>
          <w:p w14:paraId="5171E6F9" w14:textId="77777777" w:rsidR="0089360E" w:rsidRDefault="0089360E">
            <w:pPr>
              <w:rPr>
                <w:b/>
                <w:sz w:val="20"/>
                <w:szCs w:val="20"/>
              </w:rPr>
            </w:pPr>
          </w:p>
          <w:p w14:paraId="19B6C4D0" w14:textId="77777777" w:rsidR="0089360E" w:rsidRDefault="0089360E">
            <w:pPr>
              <w:rPr>
                <w:b/>
                <w:sz w:val="20"/>
                <w:szCs w:val="20"/>
              </w:rPr>
            </w:pPr>
          </w:p>
          <w:p w14:paraId="701D7980" w14:textId="5B0C1E62" w:rsidR="0089360E" w:rsidRPr="00A42E5B" w:rsidRDefault="0089360E">
            <w:pPr>
              <w:rPr>
                <w:b/>
                <w:sz w:val="20"/>
                <w:szCs w:val="20"/>
              </w:rPr>
            </w:pPr>
          </w:p>
        </w:tc>
        <w:tc>
          <w:tcPr>
            <w:tcW w:w="2090" w:type="dxa"/>
          </w:tcPr>
          <w:p w14:paraId="0B03C584" w14:textId="77777777" w:rsidR="0089360E" w:rsidRDefault="0089360E">
            <w:pPr>
              <w:rPr>
                <w:sz w:val="20"/>
                <w:szCs w:val="20"/>
              </w:rPr>
            </w:pPr>
          </w:p>
          <w:p w14:paraId="2ABD1F03" w14:textId="77777777" w:rsidR="00CD406B" w:rsidRDefault="00CD406B">
            <w:pPr>
              <w:rPr>
                <w:sz w:val="20"/>
                <w:szCs w:val="20"/>
              </w:rPr>
            </w:pPr>
          </w:p>
          <w:p w14:paraId="345B8990" w14:textId="77777777" w:rsidR="00CD406B" w:rsidRDefault="00CD406B">
            <w:pPr>
              <w:rPr>
                <w:sz w:val="20"/>
                <w:szCs w:val="20"/>
              </w:rPr>
            </w:pPr>
          </w:p>
          <w:p w14:paraId="36B91A20" w14:textId="77777777" w:rsidR="00CD406B" w:rsidRDefault="00CD406B">
            <w:pPr>
              <w:rPr>
                <w:sz w:val="20"/>
                <w:szCs w:val="20"/>
              </w:rPr>
            </w:pPr>
          </w:p>
          <w:p w14:paraId="153C5A04" w14:textId="77777777" w:rsidR="00CD406B" w:rsidRDefault="00CD406B">
            <w:pPr>
              <w:rPr>
                <w:sz w:val="20"/>
                <w:szCs w:val="20"/>
              </w:rPr>
            </w:pPr>
          </w:p>
          <w:p w14:paraId="35CB0FC6" w14:textId="77777777" w:rsidR="00CD406B" w:rsidRPr="002A6C17" w:rsidRDefault="00CD406B">
            <w:pPr>
              <w:rPr>
                <w:sz w:val="20"/>
                <w:szCs w:val="20"/>
              </w:rPr>
            </w:pPr>
          </w:p>
        </w:tc>
        <w:tc>
          <w:tcPr>
            <w:tcW w:w="2105" w:type="dxa"/>
          </w:tcPr>
          <w:p w14:paraId="4A28E48A" w14:textId="77777777" w:rsidR="0089360E" w:rsidRPr="002A6C17" w:rsidRDefault="0089360E" w:rsidP="008B6F86">
            <w:pPr>
              <w:rPr>
                <w:sz w:val="20"/>
                <w:szCs w:val="20"/>
              </w:rPr>
            </w:pPr>
          </w:p>
        </w:tc>
        <w:tc>
          <w:tcPr>
            <w:tcW w:w="1960" w:type="dxa"/>
          </w:tcPr>
          <w:p w14:paraId="1D20C36A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061" w:type="dxa"/>
          </w:tcPr>
          <w:p w14:paraId="1DD45229" w14:textId="1B797240" w:rsidR="0089360E" w:rsidRPr="002A6C17" w:rsidRDefault="0089360E">
            <w:pPr>
              <w:rPr>
                <w:sz w:val="20"/>
                <w:szCs w:val="20"/>
              </w:rPr>
            </w:pPr>
          </w:p>
        </w:tc>
        <w:tc>
          <w:tcPr>
            <w:tcW w:w="2274" w:type="dxa"/>
          </w:tcPr>
          <w:p w14:paraId="7560A211" w14:textId="77777777" w:rsidR="0089360E" w:rsidRPr="002A6C17" w:rsidRDefault="0089360E" w:rsidP="0038339B">
            <w:pPr>
              <w:rPr>
                <w:sz w:val="20"/>
                <w:szCs w:val="20"/>
              </w:rPr>
            </w:pPr>
          </w:p>
        </w:tc>
        <w:tc>
          <w:tcPr>
            <w:tcW w:w="1921" w:type="dxa"/>
          </w:tcPr>
          <w:p w14:paraId="173668B4" w14:textId="77777777" w:rsidR="0089360E" w:rsidRPr="002A6C17" w:rsidRDefault="0089360E">
            <w:pPr>
              <w:rPr>
                <w:sz w:val="20"/>
                <w:szCs w:val="20"/>
              </w:rPr>
            </w:pPr>
          </w:p>
        </w:tc>
      </w:tr>
    </w:tbl>
    <w:p w14:paraId="20BA7860" w14:textId="57CEC8CA" w:rsidR="00880075" w:rsidRDefault="00880075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184"/>
        <w:gridCol w:w="2091"/>
        <w:gridCol w:w="2109"/>
        <w:gridCol w:w="1970"/>
        <w:gridCol w:w="2067"/>
        <w:gridCol w:w="2278"/>
        <w:gridCol w:w="1917"/>
      </w:tblGrid>
      <w:tr w:rsidR="0089360E" w:rsidRPr="00943D05" w14:paraId="3B0673BE" w14:textId="77777777" w:rsidTr="0089360E">
        <w:trPr>
          <w:tblHeader/>
        </w:trPr>
        <w:tc>
          <w:tcPr>
            <w:tcW w:w="2184" w:type="dxa"/>
          </w:tcPr>
          <w:p w14:paraId="51E79D42" w14:textId="77777777" w:rsidR="0089360E" w:rsidRPr="00943D05" w:rsidRDefault="0089360E" w:rsidP="00306D45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lastRenderedPageBreak/>
              <w:t>Gen Ed Learning Goal</w:t>
            </w:r>
          </w:p>
          <w:p w14:paraId="3D88C9D0" w14:textId="4513D75E" w:rsidR="0089360E" w:rsidRDefault="0089360E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Part 2 </w:t>
            </w:r>
            <w:r w:rsidRPr="00880075">
              <w:rPr>
                <w:b/>
                <w:sz w:val="20"/>
                <w:szCs w:val="20"/>
              </w:rPr>
              <w:t xml:space="preserve">(choose </w:t>
            </w:r>
            <w:r>
              <w:rPr>
                <w:b/>
                <w:sz w:val="20"/>
                <w:szCs w:val="20"/>
              </w:rPr>
              <w:t>3</w:t>
            </w:r>
            <w:r w:rsidRPr="00880075">
              <w:rPr>
                <w:b/>
                <w:sz w:val="20"/>
                <w:szCs w:val="20"/>
              </w:rPr>
              <w:t>):</w:t>
            </w:r>
          </w:p>
          <w:p w14:paraId="43B30C6D" w14:textId="186E85BE" w:rsidR="0089360E" w:rsidRPr="002A6C17" w:rsidRDefault="0089360E" w:rsidP="0089360E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demonstrate:</w:t>
            </w:r>
          </w:p>
        </w:tc>
        <w:tc>
          <w:tcPr>
            <w:tcW w:w="2091" w:type="dxa"/>
          </w:tcPr>
          <w:p w14:paraId="46F07F99" w14:textId="77777777" w:rsidR="0089360E" w:rsidRPr="00943D05" w:rsidRDefault="0089360E" w:rsidP="00306D45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Measurable Learning Outcome</w:t>
            </w:r>
          </w:p>
          <w:p w14:paraId="135BEDCC" w14:textId="77777777" w:rsidR="0089360E" w:rsidRPr="002A6C17" w:rsidRDefault="0089360E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Students will demonstrate their mastery of the skill by:</w:t>
            </w:r>
          </w:p>
        </w:tc>
        <w:tc>
          <w:tcPr>
            <w:tcW w:w="2109" w:type="dxa"/>
          </w:tcPr>
          <w:p w14:paraId="48BE5D16" w14:textId="77777777" w:rsidR="0089360E" w:rsidRPr="00943D05" w:rsidRDefault="0089360E" w:rsidP="00306D45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Method of Measurement</w:t>
            </w:r>
          </w:p>
          <w:p w14:paraId="4A05F4C0" w14:textId="55DF1753" w:rsidR="0089360E" w:rsidRPr="002A6C17" w:rsidRDefault="0089360E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Direct and Indirect Measures</w:t>
            </w:r>
          </w:p>
        </w:tc>
        <w:tc>
          <w:tcPr>
            <w:tcW w:w="1970" w:type="dxa"/>
          </w:tcPr>
          <w:p w14:paraId="3AB28CBF" w14:textId="0B33794A" w:rsidR="0089360E" w:rsidRPr="00943D05" w:rsidRDefault="0089360E" w:rsidP="00306D4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Threshold</w:t>
            </w:r>
          </w:p>
        </w:tc>
        <w:tc>
          <w:tcPr>
            <w:tcW w:w="2067" w:type="dxa"/>
          </w:tcPr>
          <w:p w14:paraId="618B48D5" w14:textId="59089E6C" w:rsidR="0089360E" w:rsidRPr="00943D05" w:rsidRDefault="0089360E" w:rsidP="00306D45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Findings Linked to Learning Outcomes</w:t>
            </w:r>
          </w:p>
        </w:tc>
        <w:tc>
          <w:tcPr>
            <w:tcW w:w="2278" w:type="dxa"/>
          </w:tcPr>
          <w:p w14:paraId="3776007A" w14:textId="77777777" w:rsidR="0089360E" w:rsidRPr="00943D05" w:rsidRDefault="0089360E" w:rsidP="00306D45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Interpretation of Findings</w:t>
            </w:r>
          </w:p>
        </w:tc>
        <w:tc>
          <w:tcPr>
            <w:tcW w:w="1917" w:type="dxa"/>
          </w:tcPr>
          <w:p w14:paraId="44FD0DC7" w14:textId="77777777" w:rsidR="0089360E" w:rsidRPr="00943D05" w:rsidRDefault="0089360E" w:rsidP="00306D45">
            <w:pPr>
              <w:rPr>
                <w:b/>
                <w:sz w:val="20"/>
                <w:szCs w:val="20"/>
              </w:rPr>
            </w:pPr>
            <w:r w:rsidRPr="00943D05">
              <w:rPr>
                <w:b/>
                <w:sz w:val="20"/>
                <w:szCs w:val="20"/>
              </w:rPr>
              <w:t>Action Plan/Use of Results</w:t>
            </w:r>
          </w:p>
        </w:tc>
      </w:tr>
      <w:tr w:rsidR="0089360E" w:rsidRPr="002A6C17" w14:paraId="6789A43D" w14:textId="77777777" w:rsidTr="00493EBC">
        <w:trPr>
          <w:trHeight w:val="1407"/>
        </w:trPr>
        <w:tc>
          <w:tcPr>
            <w:tcW w:w="2184" w:type="dxa"/>
          </w:tcPr>
          <w:p w14:paraId="019321CF" w14:textId="707AB475" w:rsidR="0089360E" w:rsidRDefault="0089360E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a social science approach to studying and understanding human behavior:</w:t>
            </w:r>
          </w:p>
          <w:p w14:paraId="0484B741" w14:textId="77777777" w:rsidR="0089360E" w:rsidRPr="004A780B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5501A5E8" w14:textId="1466F283" w:rsidR="0089360E" w:rsidRPr="002A6C17" w:rsidRDefault="0089360E" w:rsidP="00BA3E71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3B46926B" w14:textId="67E9EE46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7B07967E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1D6BE43F" w14:textId="1A0FB6F1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4F200267" w14:textId="0DCD5A59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1A090821" w14:textId="50C0C188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</w:tr>
      <w:tr w:rsidR="0089360E" w:rsidRPr="002A6C17" w14:paraId="6F8EEDF4" w14:textId="77777777" w:rsidTr="0089360E">
        <w:tc>
          <w:tcPr>
            <w:tcW w:w="2184" w:type="dxa"/>
          </w:tcPr>
          <w:p w14:paraId="38D958EF" w14:textId="77777777" w:rsidR="0089360E" w:rsidRDefault="0089360E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Describe basic assumptions about humans and their behaviors from a social science perspective:</w:t>
            </w:r>
          </w:p>
          <w:p w14:paraId="05359B2D" w14:textId="77777777" w:rsidR="0089360E" w:rsidRDefault="0089360E" w:rsidP="00306D45">
            <w:pPr>
              <w:rPr>
                <w:sz w:val="20"/>
                <w:szCs w:val="20"/>
              </w:rPr>
            </w:pPr>
          </w:p>
          <w:p w14:paraId="4B7F8825" w14:textId="594BAB7D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7696CD34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124B34F6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100D283C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A3B7896" w14:textId="7C818661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068E0DAE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12AF7101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</w:tr>
      <w:tr w:rsidR="0089360E" w:rsidRPr="002A6C17" w14:paraId="536F37F7" w14:textId="77777777" w:rsidTr="0089360E">
        <w:tc>
          <w:tcPr>
            <w:tcW w:w="2184" w:type="dxa"/>
          </w:tcPr>
          <w:p w14:paraId="5E293431" w14:textId="77777777" w:rsidR="0089360E" w:rsidRDefault="0089360E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basic elements and operation of a sociocultural system:</w:t>
            </w:r>
          </w:p>
          <w:p w14:paraId="6DC41C9B" w14:textId="77777777" w:rsidR="0089360E" w:rsidRDefault="0089360E" w:rsidP="00306D45">
            <w:pPr>
              <w:rPr>
                <w:sz w:val="20"/>
                <w:szCs w:val="20"/>
              </w:rPr>
            </w:pPr>
          </w:p>
          <w:p w14:paraId="178A5A3A" w14:textId="77777777" w:rsidR="0089360E" w:rsidRDefault="0089360E" w:rsidP="00306D45">
            <w:pPr>
              <w:rPr>
                <w:sz w:val="20"/>
                <w:szCs w:val="20"/>
              </w:rPr>
            </w:pPr>
          </w:p>
          <w:p w14:paraId="537D4C64" w14:textId="0A5446B5" w:rsidR="0089360E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08E87073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582E9044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529C89CB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0D616C27" w14:textId="63CD35F9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6D7ED9C6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36757751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</w:tr>
      <w:tr w:rsidR="0089360E" w:rsidRPr="002A6C17" w14:paraId="7FFCB898" w14:textId="77777777" w:rsidTr="0089360E">
        <w:tc>
          <w:tcPr>
            <w:tcW w:w="2184" w:type="dxa"/>
          </w:tcPr>
          <w:p w14:paraId="1D4292D6" w14:textId="1E07D9B6" w:rsidR="0089360E" w:rsidRDefault="0089360E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Explain the interactions between individuals and their sociocultural and/or natural environments:</w:t>
            </w:r>
          </w:p>
          <w:p w14:paraId="2E37D6E9" w14:textId="77777777" w:rsidR="0089360E" w:rsidRDefault="0089360E" w:rsidP="00306D45">
            <w:pPr>
              <w:rPr>
                <w:sz w:val="20"/>
                <w:szCs w:val="20"/>
              </w:rPr>
            </w:pPr>
          </w:p>
          <w:p w14:paraId="2F3C8089" w14:textId="77777777" w:rsidR="0089360E" w:rsidRDefault="0089360E" w:rsidP="00306D45">
            <w:pPr>
              <w:rPr>
                <w:sz w:val="20"/>
                <w:szCs w:val="20"/>
              </w:rPr>
            </w:pPr>
          </w:p>
          <w:p w14:paraId="1F76FBEB" w14:textId="77777777" w:rsidR="0089360E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32AB3AE4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6DFF1DF8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0982410D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6F2DB32E" w14:textId="5A5EFFA5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473FEC83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7A6140B7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</w:tr>
      <w:tr w:rsidR="0089360E" w:rsidRPr="002A6C17" w14:paraId="32E13829" w14:textId="77777777" w:rsidTr="0089360E">
        <w:tc>
          <w:tcPr>
            <w:tcW w:w="2184" w:type="dxa"/>
          </w:tcPr>
          <w:p w14:paraId="053458D6" w14:textId="4440B859" w:rsidR="0089360E" w:rsidRDefault="0089360E" w:rsidP="00306D45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Apply a social science perspective to a particular issue and identify factors impacting change (past or present):</w:t>
            </w:r>
          </w:p>
          <w:p w14:paraId="60939593" w14:textId="77777777" w:rsidR="0089360E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091" w:type="dxa"/>
          </w:tcPr>
          <w:p w14:paraId="18DE1DAB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109" w:type="dxa"/>
          </w:tcPr>
          <w:p w14:paraId="1C24E6DD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1970" w:type="dxa"/>
          </w:tcPr>
          <w:p w14:paraId="3A69E2ED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067" w:type="dxa"/>
          </w:tcPr>
          <w:p w14:paraId="4EB97989" w14:textId="6506369C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2278" w:type="dxa"/>
          </w:tcPr>
          <w:p w14:paraId="3C786106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  <w:tc>
          <w:tcPr>
            <w:tcW w:w="1917" w:type="dxa"/>
          </w:tcPr>
          <w:p w14:paraId="712EFE5D" w14:textId="77777777" w:rsidR="0089360E" w:rsidRPr="002A6C17" w:rsidRDefault="0089360E" w:rsidP="00306D45">
            <w:pPr>
              <w:rPr>
                <w:sz w:val="20"/>
                <w:szCs w:val="20"/>
              </w:rPr>
            </w:pPr>
          </w:p>
        </w:tc>
      </w:tr>
    </w:tbl>
    <w:p w14:paraId="23E5D762" w14:textId="77777777" w:rsidR="00880075" w:rsidRDefault="00880075" w:rsidP="0089360E"/>
    <w:sectPr w:rsidR="00880075" w:rsidSect="00312258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46FE"/>
    <w:rsid w:val="000B3979"/>
    <w:rsid w:val="000B4539"/>
    <w:rsid w:val="00156954"/>
    <w:rsid w:val="00194D7B"/>
    <w:rsid w:val="00292D5D"/>
    <w:rsid w:val="002A6C17"/>
    <w:rsid w:val="00312258"/>
    <w:rsid w:val="0038339B"/>
    <w:rsid w:val="003A3F22"/>
    <w:rsid w:val="004A780B"/>
    <w:rsid w:val="004D3551"/>
    <w:rsid w:val="00700DBB"/>
    <w:rsid w:val="007B2BBF"/>
    <w:rsid w:val="007C4698"/>
    <w:rsid w:val="00816FAB"/>
    <w:rsid w:val="00830818"/>
    <w:rsid w:val="00880075"/>
    <w:rsid w:val="0089360E"/>
    <w:rsid w:val="008B6F86"/>
    <w:rsid w:val="00943D05"/>
    <w:rsid w:val="009A0ED4"/>
    <w:rsid w:val="009C6FE2"/>
    <w:rsid w:val="009E6804"/>
    <w:rsid w:val="00A42E5B"/>
    <w:rsid w:val="00AC3750"/>
    <w:rsid w:val="00BA3E71"/>
    <w:rsid w:val="00BE0E33"/>
    <w:rsid w:val="00C50D5D"/>
    <w:rsid w:val="00CB46FE"/>
    <w:rsid w:val="00CD406B"/>
    <w:rsid w:val="00D13324"/>
    <w:rsid w:val="00D173A9"/>
    <w:rsid w:val="00D40EE5"/>
    <w:rsid w:val="00E4784B"/>
    <w:rsid w:val="00EF76B6"/>
    <w:rsid w:val="00F02DBD"/>
    <w:rsid w:val="00F07280"/>
    <w:rsid w:val="00FE5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018EEB8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E0E33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242</Words>
  <Characters>1386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Weber State University</Company>
  <LinksUpToDate>false</LinksUpToDate>
  <CharactersWithSpaces>1625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Heather Chapman</dc:creator>
  <cp:lastModifiedBy>gniklason</cp:lastModifiedBy>
  <cp:revision>3</cp:revision>
  <dcterms:created xsi:type="dcterms:W3CDTF">2013-02-01T16:52:00Z</dcterms:created>
  <dcterms:modified xsi:type="dcterms:W3CDTF">2013-02-01T16:53:00Z</dcterms:modified>
</cp:coreProperties>
</file>